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97F36" w14:textId="77777777" w:rsidR="00CD7045" w:rsidRPr="0075443D" w:rsidRDefault="00CD7045" w:rsidP="008C69B2">
      <w:pPr>
        <w:pStyle w:val="PlainText"/>
        <w:ind w:left="360" w:hanging="360"/>
        <w:jc w:val="center"/>
        <w:rPr>
          <w:rFonts w:ascii="Times New Roman" w:hAnsi="Times New Roman"/>
          <w:b/>
          <w:sz w:val="24"/>
        </w:rPr>
      </w:pPr>
      <w:r w:rsidRPr="0075443D">
        <w:rPr>
          <w:rFonts w:ascii="Times New Roman" w:hAnsi="Times New Roman"/>
          <w:b/>
          <w:sz w:val="24"/>
        </w:rPr>
        <w:t>Manuscript formatting rules</w:t>
      </w:r>
    </w:p>
    <w:p w14:paraId="071209E5" w14:textId="77777777" w:rsidR="00CD7045" w:rsidRPr="0075443D" w:rsidRDefault="00CD7045" w:rsidP="008C69B2">
      <w:pPr>
        <w:pStyle w:val="PlainText"/>
        <w:ind w:left="360" w:hanging="360"/>
        <w:jc w:val="both"/>
        <w:rPr>
          <w:rFonts w:ascii="Times New Roman" w:hAnsi="Times New Roman"/>
          <w:b/>
          <w:sz w:val="24"/>
        </w:rPr>
      </w:pPr>
    </w:p>
    <w:p w14:paraId="0BA3AB28" w14:textId="2BF5BB04" w:rsidR="00CD7045" w:rsidRDefault="00CD7045" w:rsidP="008C69B2">
      <w:pPr>
        <w:pStyle w:val="PlainText"/>
        <w:ind w:left="360" w:hanging="360"/>
        <w:jc w:val="center"/>
        <w:rPr>
          <w:rFonts w:ascii="Times New Roman" w:hAnsi="Times New Roman"/>
          <w:sz w:val="24"/>
        </w:rPr>
      </w:pPr>
      <w:r w:rsidRPr="0075443D">
        <w:rPr>
          <w:rFonts w:ascii="Times New Roman" w:hAnsi="Times New Roman"/>
          <w:b/>
          <w:sz w:val="24"/>
        </w:rPr>
        <w:t>Use these</w:t>
      </w:r>
      <w:r w:rsidR="008F6F7A">
        <w:rPr>
          <w:rFonts w:ascii="Times New Roman" w:hAnsi="Times New Roman"/>
          <w:b/>
          <w:sz w:val="24"/>
        </w:rPr>
        <w:t>,</w:t>
      </w:r>
      <w:r w:rsidRPr="0075443D">
        <w:rPr>
          <w:rFonts w:ascii="Times New Roman" w:hAnsi="Times New Roman"/>
          <w:b/>
          <w:sz w:val="24"/>
        </w:rPr>
        <w:t xml:space="preserve"> unless </w:t>
      </w:r>
      <w:r w:rsidR="008F6F7A">
        <w:rPr>
          <w:rFonts w:ascii="Times New Roman" w:hAnsi="Times New Roman"/>
          <w:b/>
          <w:sz w:val="24"/>
        </w:rPr>
        <w:t>a</w:t>
      </w:r>
      <w:r w:rsidRPr="0075443D">
        <w:rPr>
          <w:rFonts w:ascii="Times New Roman" w:hAnsi="Times New Roman"/>
          <w:b/>
          <w:sz w:val="24"/>
        </w:rPr>
        <w:t xml:space="preserve"> particular journal</w:t>
      </w:r>
      <w:r w:rsidR="00A10CA1">
        <w:rPr>
          <w:rFonts w:ascii="Times New Roman" w:hAnsi="Times New Roman"/>
          <w:b/>
          <w:sz w:val="24"/>
        </w:rPr>
        <w:t>/dossier/</w:t>
      </w:r>
      <w:r w:rsidR="00A55B06">
        <w:rPr>
          <w:rFonts w:ascii="Times New Roman" w:hAnsi="Times New Roman"/>
          <w:b/>
          <w:sz w:val="24"/>
        </w:rPr>
        <w:t>proposal/</w:t>
      </w:r>
      <w:r w:rsidR="00A10CA1">
        <w:rPr>
          <w:rFonts w:ascii="Times New Roman" w:hAnsi="Times New Roman"/>
          <w:b/>
          <w:sz w:val="24"/>
        </w:rPr>
        <w:t>thesis</w:t>
      </w:r>
      <w:r w:rsidRPr="0075443D">
        <w:rPr>
          <w:rFonts w:ascii="Times New Roman" w:hAnsi="Times New Roman"/>
          <w:b/>
          <w:sz w:val="24"/>
        </w:rPr>
        <w:t xml:space="preserve"> requires something else</w:t>
      </w:r>
      <w:r w:rsidR="00CE23FC">
        <w:rPr>
          <w:rFonts w:ascii="Times New Roman" w:hAnsi="Times New Roman"/>
          <w:b/>
          <w:sz w:val="24"/>
        </w:rPr>
        <w:t xml:space="preserve">, or after discussion with </w:t>
      </w:r>
      <w:r w:rsidR="00A55B06">
        <w:rPr>
          <w:rFonts w:ascii="Times New Roman" w:hAnsi="Times New Roman"/>
          <w:b/>
          <w:sz w:val="24"/>
        </w:rPr>
        <w:t>Kailong Jin</w:t>
      </w:r>
    </w:p>
    <w:p w14:paraId="4E8AA234" w14:textId="77777777" w:rsidR="00A10CA1" w:rsidRDefault="00A10CA1" w:rsidP="008C69B2">
      <w:pPr>
        <w:pStyle w:val="PlainText"/>
        <w:spacing w:after="80" w:line="280" w:lineRule="exact"/>
        <w:ind w:left="360" w:hanging="360"/>
        <w:jc w:val="both"/>
        <w:rPr>
          <w:rFonts w:ascii="Times New Roman" w:hAnsi="Times New Roman"/>
          <w:sz w:val="24"/>
        </w:rPr>
      </w:pPr>
    </w:p>
    <w:p w14:paraId="20E9DD4C" w14:textId="5638726D" w:rsidR="00561DB6" w:rsidRPr="00211380" w:rsidRDefault="00D0361A" w:rsidP="008C69B2">
      <w:pPr>
        <w:pStyle w:val="PlainText"/>
        <w:spacing w:after="80" w:line="280" w:lineRule="exact"/>
        <w:ind w:left="360" w:hanging="360"/>
        <w:jc w:val="both"/>
        <w:rPr>
          <w:rFonts w:ascii="Times New Roman" w:hAnsi="Times New Roman"/>
          <w:sz w:val="24"/>
        </w:rPr>
      </w:pPr>
      <w:r w:rsidRPr="00211380"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ab/>
      </w:r>
      <w:r w:rsidRPr="00211380">
        <w:rPr>
          <w:rFonts w:ascii="Times New Roman" w:hAnsi="Times New Roman"/>
          <w:sz w:val="24"/>
        </w:rPr>
        <w:t xml:space="preserve">Font: </w:t>
      </w:r>
      <w:proofErr w:type="gramStart"/>
      <w:r w:rsidRPr="00211380">
        <w:rPr>
          <w:rFonts w:ascii="Times New Roman" w:hAnsi="Times New Roman"/>
          <w:sz w:val="24"/>
        </w:rPr>
        <w:t>12 point</w:t>
      </w:r>
      <w:proofErr w:type="gramEnd"/>
      <w:r w:rsidRPr="00211380">
        <w:rPr>
          <w:rFonts w:ascii="Times New Roman" w:hAnsi="Times New Roman"/>
          <w:sz w:val="24"/>
        </w:rPr>
        <w:t xml:space="preserve"> Times Roman</w:t>
      </w:r>
      <w:r w:rsidR="00483315">
        <w:rPr>
          <w:rFonts w:ascii="Times New Roman" w:hAnsi="Times New Roman"/>
          <w:sz w:val="24"/>
        </w:rPr>
        <w:t xml:space="preserve"> </w:t>
      </w:r>
    </w:p>
    <w:p w14:paraId="2ADAD8B8" w14:textId="511E44DA" w:rsidR="00E74B1A" w:rsidRPr="00211380" w:rsidRDefault="00561DB6" w:rsidP="008C69B2">
      <w:pPr>
        <w:pStyle w:val="PlainText"/>
        <w:spacing w:after="80" w:line="280" w:lineRule="exact"/>
        <w:ind w:left="360" w:hanging="360"/>
        <w:jc w:val="both"/>
        <w:rPr>
          <w:rFonts w:ascii="Times New Roman" w:hAnsi="Times New Roman"/>
          <w:sz w:val="24"/>
        </w:rPr>
      </w:pPr>
      <w:r w:rsidRPr="00211380"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ab/>
      </w:r>
      <w:r w:rsidRPr="00211380">
        <w:rPr>
          <w:rFonts w:ascii="Times New Roman" w:hAnsi="Times New Roman"/>
          <w:sz w:val="24"/>
        </w:rPr>
        <w:t>Line spacing: exactly 24 point (be sure you understand the difference between "exact" and "double space"</w:t>
      </w:r>
      <w:r w:rsidR="00A10CA1">
        <w:rPr>
          <w:rFonts w:ascii="Times New Roman" w:hAnsi="Times New Roman"/>
          <w:sz w:val="24"/>
        </w:rPr>
        <w:t>).</w:t>
      </w:r>
      <w:r w:rsidR="00601AFD">
        <w:rPr>
          <w:rFonts w:ascii="Times New Roman" w:hAnsi="Times New Roman"/>
          <w:sz w:val="24"/>
        </w:rPr>
        <w:t xml:space="preserve"> Note you will need to relax this for </w:t>
      </w:r>
      <w:proofErr w:type="spellStart"/>
      <w:r w:rsidR="00601AFD">
        <w:rPr>
          <w:rFonts w:ascii="Times New Roman" w:hAnsi="Times New Roman"/>
          <w:sz w:val="24"/>
        </w:rPr>
        <w:t>eqns</w:t>
      </w:r>
      <w:proofErr w:type="spellEnd"/>
      <w:r w:rsidR="00601AFD">
        <w:rPr>
          <w:rFonts w:ascii="Times New Roman" w:hAnsi="Times New Roman"/>
          <w:sz w:val="24"/>
        </w:rPr>
        <w:t>, schemes, etc.</w:t>
      </w:r>
      <w:r w:rsidR="00E74B1A">
        <w:rPr>
          <w:rFonts w:ascii="Times New Roman" w:hAnsi="Times New Roman"/>
          <w:sz w:val="24"/>
        </w:rPr>
        <w:t xml:space="preserve"> For example, single space works well for equations, exact 16 </w:t>
      </w:r>
      <w:proofErr w:type="spellStart"/>
      <w:r w:rsidR="00E74B1A">
        <w:rPr>
          <w:rFonts w:ascii="Times New Roman" w:hAnsi="Times New Roman"/>
          <w:sz w:val="24"/>
        </w:rPr>
        <w:t>pt</w:t>
      </w:r>
      <w:proofErr w:type="spellEnd"/>
      <w:r w:rsidR="00E74B1A">
        <w:rPr>
          <w:rFonts w:ascii="Times New Roman" w:hAnsi="Times New Roman"/>
          <w:sz w:val="24"/>
        </w:rPr>
        <w:t xml:space="preserve"> for figure legends</w:t>
      </w:r>
      <w:r w:rsidR="00A10CA1">
        <w:rPr>
          <w:rFonts w:ascii="Times New Roman" w:hAnsi="Times New Roman"/>
          <w:sz w:val="24"/>
        </w:rPr>
        <w:t>.</w:t>
      </w:r>
    </w:p>
    <w:p w14:paraId="6C51F783" w14:textId="08F1FA20" w:rsidR="00561DB6" w:rsidRPr="00211380" w:rsidRDefault="00561DB6" w:rsidP="008C69B2">
      <w:pPr>
        <w:pStyle w:val="PlainText"/>
        <w:spacing w:after="80" w:line="280" w:lineRule="exact"/>
        <w:ind w:left="360" w:hanging="360"/>
        <w:jc w:val="both"/>
        <w:rPr>
          <w:rFonts w:ascii="Times New Roman" w:hAnsi="Times New Roman"/>
          <w:sz w:val="24"/>
        </w:rPr>
      </w:pPr>
      <w:r w:rsidRPr="00211380"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ab/>
      </w:r>
      <w:r w:rsidRPr="00211380">
        <w:rPr>
          <w:rFonts w:ascii="Times New Roman" w:hAnsi="Times New Roman"/>
          <w:sz w:val="24"/>
        </w:rPr>
        <w:t>Justified both sides</w:t>
      </w:r>
      <w:r w:rsidR="00E402BF">
        <w:rPr>
          <w:rFonts w:ascii="Times New Roman" w:hAnsi="Times New Roman"/>
          <w:sz w:val="24"/>
        </w:rPr>
        <w:t xml:space="preserve"> (except </w:t>
      </w:r>
      <w:r w:rsidR="008F6F7A">
        <w:rPr>
          <w:rFonts w:ascii="Times New Roman" w:hAnsi="Times New Roman"/>
          <w:sz w:val="24"/>
        </w:rPr>
        <w:t xml:space="preserve">only </w:t>
      </w:r>
      <w:r w:rsidR="00E402BF">
        <w:rPr>
          <w:rFonts w:ascii="Times New Roman" w:hAnsi="Times New Roman"/>
          <w:sz w:val="24"/>
        </w:rPr>
        <w:t>left justify the references)</w:t>
      </w:r>
      <w:r w:rsidRPr="00211380">
        <w:rPr>
          <w:rFonts w:ascii="Times New Roman" w:hAnsi="Times New Roman"/>
          <w:sz w:val="24"/>
        </w:rPr>
        <w:t>, 1" margins on all four sides.</w:t>
      </w:r>
    </w:p>
    <w:p w14:paraId="1F9141E5" w14:textId="2024B85B" w:rsidR="00561DB6" w:rsidRPr="00211380" w:rsidRDefault="00561DB6" w:rsidP="008C69B2">
      <w:pPr>
        <w:pStyle w:val="PlainText"/>
        <w:spacing w:after="80" w:line="280" w:lineRule="exact"/>
        <w:ind w:left="360" w:hanging="360"/>
        <w:jc w:val="both"/>
        <w:rPr>
          <w:rFonts w:ascii="Times New Roman" w:hAnsi="Times New Roman"/>
          <w:sz w:val="24"/>
        </w:rPr>
      </w:pPr>
      <w:r w:rsidRPr="00211380"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ab/>
      </w:r>
      <w:r w:rsidR="00E402BF">
        <w:rPr>
          <w:rFonts w:ascii="Times New Roman" w:hAnsi="Times New Roman"/>
          <w:sz w:val="24"/>
        </w:rPr>
        <w:t>All tabs with 0.25" spacing</w:t>
      </w:r>
      <w:r w:rsidRPr="00211380">
        <w:rPr>
          <w:rFonts w:ascii="Times New Roman" w:hAnsi="Times New Roman"/>
          <w:sz w:val="24"/>
        </w:rPr>
        <w:t>.</w:t>
      </w:r>
    </w:p>
    <w:p w14:paraId="2299B7D9" w14:textId="29FF33FF" w:rsidR="00561DB6" w:rsidRPr="00211380" w:rsidRDefault="00561DB6" w:rsidP="008C69B2">
      <w:pPr>
        <w:pStyle w:val="PlainText"/>
        <w:spacing w:after="80" w:line="280" w:lineRule="exact"/>
        <w:ind w:left="360" w:hanging="360"/>
        <w:jc w:val="both"/>
        <w:rPr>
          <w:rFonts w:ascii="Times New Roman" w:hAnsi="Times New Roman"/>
          <w:sz w:val="24"/>
        </w:rPr>
      </w:pPr>
      <w:r w:rsidRPr="00211380">
        <w:rPr>
          <w:rFonts w:ascii="Times New Roman" w:hAnsi="Times New Roman"/>
          <w:sz w:val="24"/>
        </w:rPr>
        <w:t xml:space="preserve">5. </w:t>
      </w:r>
      <w:r>
        <w:rPr>
          <w:rFonts w:ascii="Times New Roman" w:hAnsi="Times New Roman"/>
          <w:sz w:val="24"/>
        </w:rPr>
        <w:tab/>
      </w:r>
      <w:r w:rsidRPr="00211380">
        <w:rPr>
          <w:rFonts w:ascii="Times New Roman" w:hAnsi="Times New Roman"/>
          <w:sz w:val="24"/>
        </w:rPr>
        <w:t xml:space="preserve">Put 4 </w:t>
      </w:r>
      <w:r w:rsidR="00A10CA1">
        <w:rPr>
          <w:rFonts w:ascii="Times New Roman" w:hAnsi="Times New Roman"/>
          <w:sz w:val="24"/>
        </w:rPr>
        <w:t xml:space="preserve">or 6 </w:t>
      </w:r>
      <w:proofErr w:type="spellStart"/>
      <w:r w:rsidRPr="00211380">
        <w:rPr>
          <w:rFonts w:ascii="Times New Roman" w:hAnsi="Times New Roman"/>
          <w:sz w:val="24"/>
        </w:rPr>
        <w:t>pt</w:t>
      </w:r>
      <w:proofErr w:type="spellEnd"/>
      <w:r w:rsidRPr="00211380">
        <w:rPr>
          <w:rFonts w:ascii="Times New Roman" w:hAnsi="Times New Roman"/>
          <w:sz w:val="24"/>
        </w:rPr>
        <w:t xml:space="preserve"> spaces after paragraphs.</w:t>
      </w:r>
    </w:p>
    <w:p w14:paraId="7E2EC882" w14:textId="77777777" w:rsidR="00561DB6" w:rsidRPr="00211380" w:rsidRDefault="00561DB6" w:rsidP="008C69B2">
      <w:pPr>
        <w:pStyle w:val="PlainText"/>
        <w:spacing w:after="80" w:line="280" w:lineRule="exact"/>
        <w:ind w:left="360" w:hanging="360"/>
        <w:jc w:val="both"/>
        <w:rPr>
          <w:rFonts w:ascii="Times New Roman" w:hAnsi="Times New Roman"/>
          <w:sz w:val="24"/>
        </w:rPr>
      </w:pPr>
      <w:r w:rsidRPr="00211380">
        <w:rPr>
          <w:rFonts w:ascii="Times New Roman" w:hAnsi="Times New Roman"/>
          <w:sz w:val="24"/>
        </w:rPr>
        <w:t xml:space="preserve">6. </w:t>
      </w:r>
      <w:r>
        <w:rPr>
          <w:rFonts w:ascii="Times New Roman" w:hAnsi="Times New Roman"/>
          <w:sz w:val="24"/>
        </w:rPr>
        <w:tab/>
      </w:r>
      <w:r w:rsidRPr="00211380">
        <w:rPr>
          <w:rFonts w:ascii="Times New Roman" w:hAnsi="Times New Roman"/>
          <w:sz w:val="24"/>
        </w:rPr>
        <w:t>Only one space after a period before the next sentence.</w:t>
      </w:r>
    </w:p>
    <w:p w14:paraId="63CF2AC5" w14:textId="77777777" w:rsidR="00561DB6" w:rsidRPr="00211380" w:rsidRDefault="00561DB6" w:rsidP="008C69B2">
      <w:pPr>
        <w:pStyle w:val="PlainText"/>
        <w:spacing w:after="80" w:line="280" w:lineRule="exact"/>
        <w:ind w:left="360" w:hanging="360"/>
        <w:jc w:val="both"/>
        <w:rPr>
          <w:rFonts w:ascii="Times New Roman" w:hAnsi="Times New Roman"/>
          <w:sz w:val="24"/>
        </w:rPr>
      </w:pPr>
      <w:r w:rsidRPr="00211380">
        <w:rPr>
          <w:rFonts w:ascii="Times New Roman" w:hAnsi="Times New Roman"/>
          <w:sz w:val="24"/>
        </w:rPr>
        <w:t xml:space="preserve">7. </w:t>
      </w:r>
      <w:r>
        <w:rPr>
          <w:rFonts w:ascii="Times New Roman" w:hAnsi="Times New Roman"/>
          <w:sz w:val="24"/>
        </w:rPr>
        <w:tab/>
      </w:r>
      <w:r w:rsidRPr="00211380">
        <w:rPr>
          <w:rFonts w:ascii="Times New Roman" w:hAnsi="Times New Roman"/>
          <w:sz w:val="24"/>
        </w:rPr>
        <w:t>Use the Table menu to make tables; don't use tabs to align entries.</w:t>
      </w:r>
    </w:p>
    <w:p w14:paraId="1DA8B809" w14:textId="77777777" w:rsidR="00561DB6" w:rsidRPr="00211380" w:rsidRDefault="00561DB6" w:rsidP="008C69B2">
      <w:pPr>
        <w:pStyle w:val="PlainText"/>
        <w:spacing w:after="80" w:line="280" w:lineRule="exact"/>
        <w:ind w:left="360" w:hanging="360"/>
        <w:jc w:val="both"/>
        <w:rPr>
          <w:rFonts w:ascii="Times New Roman" w:hAnsi="Times New Roman"/>
          <w:sz w:val="24"/>
        </w:rPr>
      </w:pPr>
      <w:r w:rsidRPr="00211380">
        <w:rPr>
          <w:rFonts w:ascii="Times New Roman" w:hAnsi="Times New Roman"/>
          <w:sz w:val="24"/>
        </w:rPr>
        <w:t xml:space="preserve">8. </w:t>
      </w:r>
      <w:r>
        <w:rPr>
          <w:rFonts w:ascii="Times New Roman" w:hAnsi="Times New Roman"/>
          <w:sz w:val="24"/>
        </w:rPr>
        <w:tab/>
      </w:r>
      <w:r w:rsidRPr="00211380">
        <w:rPr>
          <w:rFonts w:ascii="Times New Roman" w:hAnsi="Times New Roman"/>
          <w:sz w:val="24"/>
        </w:rPr>
        <w:t>Use italics for variables, but not italics for subscripts on variables.</w:t>
      </w:r>
    </w:p>
    <w:p w14:paraId="6CA8FD65" w14:textId="64AD1B04" w:rsidR="00561DB6" w:rsidRPr="00211380" w:rsidRDefault="00561DB6" w:rsidP="008C69B2">
      <w:pPr>
        <w:pStyle w:val="PlainText"/>
        <w:spacing w:after="80" w:line="280" w:lineRule="exact"/>
        <w:ind w:left="360" w:hanging="360"/>
        <w:jc w:val="both"/>
        <w:rPr>
          <w:rFonts w:ascii="Times New Roman" w:hAnsi="Times New Roman"/>
          <w:sz w:val="24"/>
        </w:rPr>
      </w:pPr>
      <w:r w:rsidRPr="00211380">
        <w:rPr>
          <w:rFonts w:ascii="Times New Roman" w:hAnsi="Times New Roman"/>
          <w:sz w:val="24"/>
        </w:rPr>
        <w:t xml:space="preserve">9. </w:t>
      </w:r>
      <w:r>
        <w:rPr>
          <w:rFonts w:ascii="Times New Roman" w:hAnsi="Times New Roman"/>
          <w:sz w:val="24"/>
        </w:rPr>
        <w:tab/>
      </w:r>
      <w:r w:rsidRPr="00BF1FBB">
        <w:rPr>
          <w:rFonts w:ascii="Times New Roman" w:hAnsi="Times New Roman"/>
          <w:b/>
          <w:sz w:val="24"/>
        </w:rPr>
        <w:t>Be sure the font used in an equation matches exactly the font used for the same variable in the text.</w:t>
      </w:r>
      <w:r w:rsidR="00E74B1A">
        <w:rPr>
          <w:rFonts w:ascii="Times New Roman" w:hAnsi="Times New Roman"/>
          <w:sz w:val="24"/>
        </w:rPr>
        <w:t xml:space="preserve"> This may require you to set the preferences in your equation editor.</w:t>
      </w:r>
      <w:r w:rsidR="00E402BF">
        <w:rPr>
          <w:rFonts w:ascii="Times New Roman" w:hAnsi="Times New Roman"/>
          <w:sz w:val="24"/>
        </w:rPr>
        <w:t xml:space="preserve"> </w:t>
      </w:r>
    </w:p>
    <w:p w14:paraId="2A0DFA83" w14:textId="6F97B42C" w:rsidR="00561DB6" w:rsidRPr="00211380" w:rsidRDefault="00561DB6" w:rsidP="008C69B2">
      <w:pPr>
        <w:pStyle w:val="PlainText"/>
        <w:spacing w:after="80" w:line="280" w:lineRule="exact"/>
        <w:ind w:left="360" w:hanging="360"/>
        <w:jc w:val="both"/>
        <w:rPr>
          <w:rFonts w:ascii="Times New Roman" w:hAnsi="Times New Roman"/>
          <w:sz w:val="24"/>
        </w:rPr>
      </w:pPr>
      <w:r w:rsidRPr="00211380">
        <w:rPr>
          <w:rFonts w:ascii="Times New Roman" w:hAnsi="Times New Roman"/>
          <w:sz w:val="24"/>
        </w:rPr>
        <w:t xml:space="preserve">10. To insert figures, a relatively robust strategy is to create a text box (with no visible external border) and then insert a table (no visible borders) into the text box. A typical table could have </w:t>
      </w:r>
      <w:r w:rsidR="00CD7045">
        <w:rPr>
          <w:rFonts w:ascii="Times New Roman" w:hAnsi="Times New Roman"/>
          <w:sz w:val="24"/>
        </w:rPr>
        <w:t>one</w:t>
      </w:r>
      <w:r w:rsidRPr="00211380">
        <w:rPr>
          <w:rFonts w:ascii="Times New Roman" w:hAnsi="Times New Roman"/>
          <w:sz w:val="24"/>
        </w:rPr>
        <w:t xml:space="preserve"> column, two rows. Insert the figure (jpeg, or </w:t>
      </w:r>
      <w:proofErr w:type="spellStart"/>
      <w:r w:rsidRPr="00211380">
        <w:rPr>
          <w:rFonts w:ascii="Times New Roman" w:hAnsi="Times New Roman"/>
          <w:sz w:val="24"/>
        </w:rPr>
        <w:t>tif</w:t>
      </w:r>
      <w:proofErr w:type="spellEnd"/>
      <w:r w:rsidRPr="00211380">
        <w:rPr>
          <w:rFonts w:ascii="Times New Roman" w:hAnsi="Times New Roman"/>
          <w:sz w:val="24"/>
        </w:rPr>
        <w:t>) into row one, and the legend into row two.</w:t>
      </w:r>
      <w:r w:rsidR="00A34363">
        <w:rPr>
          <w:rFonts w:ascii="Times New Roman" w:hAnsi="Times New Roman"/>
          <w:sz w:val="24"/>
        </w:rPr>
        <w:t xml:space="preserve"> </w:t>
      </w:r>
      <w:r w:rsidR="00A34363" w:rsidRPr="00BF1FBB">
        <w:rPr>
          <w:rFonts w:ascii="Times New Roman" w:hAnsi="Times New Roman"/>
          <w:b/>
          <w:sz w:val="24"/>
        </w:rPr>
        <w:t>In any event, be sure your figure and/or textbox is a separate paragraph, not anchored to any other text</w:t>
      </w:r>
      <w:r w:rsidR="00A34363">
        <w:rPr>
          <w:rFonts w:ascii="Times New Roman" w:hAnsi="Times New Roman"/>
          <w:sz w:val="24"/>
        </w:rPr>
        <w:t>.</w:t>
      </w:r>
      <w:r w:rsidR="00075947">
        <w:rPr>
          <w:rFonts w:ascii="Times New Roman" w:hAnsi="Times New Roman"/>
          <w:sz w:val="24"/>
        </w:rPr>
        <w:t xml:space="preserve"> When appropriate, make figures 3.25” wide, which corresponds to an actual ACS journal column.</w:t>
      </w:r>
    </w:p>
    <w:p w14:paraId="75503FF0" w14:textId="77777777" w:rsidR="00561DB6" w:rsidRPr="00211380" w:rsidRDefault="00561DB6" w:rsidP="008C69B2">
      <w:pPr>
        <w:pStyle w:val="PlainText"/>
        <w:spacing w:after="80" w:line="280" w:lineRule="exact"/>
        <w:ind w:left="360" w:hanging="360"/>
        <w:jc w:val="both"/>
        <w:rPr>
          <w:rFonts w:ascii="Times New Roman" w:hAnsi="Times New Roman"/>
          <w:sz w:val="24"/>
        </w:rPr>
      </w:pPr>
      <w:r w:rsidRPr="00211380">
        <w:rPr>
          <w:rFonts w:ascii="Times New Roman" w:hAnsi="Times New Roman"/>
          <w:sz w:val="24"/>
        </w:rPr>
        <w:t xml:space="preserve">11. </w:t>
      </w:r>
      <w:proofErr w:type="spellStart"/>
      <w:r w:rsidRPr="00211380">
        <w:rPr>
          <w:rFonts w:ascii="Times New Roman" w:hAnsi="Times New Roman"/>
          <w:sz w:val="24"/>
        </w:rPr>
        <w:t>ChemDraw</w:t>
      </w:r>
      <w:proofErr w:type="spellEnd"/>
      <w:r w:rsidRPr="00211380">
        <w:rPr>
          <w:rFonts w:ascii="Times New Roman" w:hAnsi="Times New Roman"/>
          <w:sz w:val="24"/>
        </w:rPr>
        <w:t xml:space="preserve"> structures should always be made with the default </w:t>
      </w:r>
      <w:r w:rsidR="00065529">
        <w:rPr>
          <w:rFonts w:ascii="Times New Roman" w:hAnsi="Times New Roman"/>
          <w:sz w:val="24"/>
        </w:rPr>
        <w:t xml:space="preserve">1996 </w:t>
      </w:r>
      <w:r w:rsidRPr="00211380">
        <w:rPr>
          <w:rFonts w:ascii="Times New Roman" w:hAnsi="Times New Roman"/>
          <w:sz w:val="24"/>
        </w:rPr>
        <w:t xml:space="preserve">ACS Settings in </w:t>
      </w:r>
      <w:proofErr w:type="spellStart"/>
      <w:r w:rsidRPr="00211380">
        <w:rPr>
          <w:rFonts w:ascii="Times New Roman" w:hAnsi="Times New Roman"/>
          <w:sz w:val="24"/>
        </w:rPr>
        <w:t>ChemDraw</w:t>
      </w:r>
      <w:proofErr w:type="spellEnd"/>
      <w:r w:rsidRPr="00211380">
        <w:rPr>
          <w:rFonts w:ascii="Times New Roman" w:hAnsi="Times New Roman"/>
          <w:sz w:val="24"/>
        </w:rPr>
        <w:t>, and can be pasted directly into the text.</w:t>
      </w:r>
    </w:p>
    <w:p w14:paraId="22B1DDEA" w14:textId="5BC33FB5" w:rsidR="00A34363" w:rsidRPr="00BF1FBB" w:rsidRDefault="00561DB6" w:rsidP="008C69B2">
      <w:pPr>
        <w:pStyle w:val="PlainText"/>
        <w:spacing w:after="80" w:line="280" w:lineRule="exact"/>
        <w:ind w:left="360" w:hanging="360"/>
        <w:jc w:val="both"/>
        <w:rPr>
          <w:rFonts w:ascii="Times New Roman" w:hAnsi="Times New Roman"/>
          <w:b/>
          <w:sz w:val="24"/>
        </w:rPr>
      </w:pPr>
      <w:r w:rsidRPr="00211380">
        <w:rPr>
          <w:rFonts w:ascii="Times New Roman" w:hAnsi="Times New Roman"/>
          <w:sz w:val="24"/>
        </w:rPr>
        <w:t xml:space="preserve">12. Use the "Footnotes" feature within Word to create the references; this is much preferred over </w:t>
      </w:r>
      <w:r w:rsidR="005D12ED">
        <w:rPr>
          <w:rFonts w:ascii="Times New Roman" w:hAnsi="Times New Roman"/>
          <w:sz w:val="24"/>
        </w:rPr>
        <w:t xml:space="preserve">a separate program like </w:t>
      </w:r>
      <w:r w:rsidRPr="00211380">
        <w:rPr>
          <w:rFonts w:ascii="Times New Roman" w:hAnsi="Times New Roman"/>
          <w:sz w:val="24"/>
        </w:rPr>
        <w:t>EndNote.</w:t>
      </w:r>
      <w:r w:rsidR="008F6F7A">
        <w:rPr>
          <w:rFonts w:ascii="Times New Roman" w:hAnsi="Times New Roman"/>
          <w:sz w:val="24"/>
        </w:rPr>
        <w:t xml:space="preserve"> </w:t>
      </w:r>
      <w:r w:rsidR="008F6F7A" w:rsidRPr="00BF1FBB">
        <w:rPr>
          <w:rFonts w:ascii="Times New Roman" w:hAnsi="Times New Roman"/>
          <w:b/>
          <w:sz w:val="24"/>
        </w:rPr>
        <w:t>Do</w:t>
      </w:r>
      <w:r w:rsidR="00A10CA1" w:rsidRPr="00BF1FBB">
        <w:rPr>
          <w:rFonts w:ascii="Times New Roman" w:hAnsi="Times New Roman"/>
          <w:b/>
          <w:sz w:val="24"/>
        </w:rPr>
        <w:t xml:space="preserve"> </w:t>
      </w:r>
      <w:r w:rsidR="008F6F7A" w:rsidRPr="00BF1FBB">
        <w:rPr>
          <w:rFonts w:ascii="Times New Roman" w:hAnsi="Times New Roman"/>
          <w:b/>
          <w:sz w:val="24"/>
        </w:rPr>
        <w:t>n</w:t>
      </w:r>
      <w:r w:rsidR="00A10CA1" w:rsidRPr="00BF1FBB">
        <w:rPr>
          <w:rFonts w:ascii="Times New Roman" w:hAnsi="Times New Roman"/>
          <w:b/>
          <w:sz w:val="24"/>
        </w:rPr>
        <w:t>o</w:t>
      </w:r>
      <w:r w:rsidR="008F6F7A" w:rsidRPr="00BF1FBB">
        <w:rPr>
          <w:rFonts w:ascii="Times New Roman" w:hAnsi="Times New Roman"/>
          <w:b/>
          <w:sz w:val="24"/>
        </w:rPr>
        <w:t>t do references “by hand”, you will certainly introduce errors.</w:t>
      </w:r>
    </w:p>
    <w:p w14:paraId="1C9B1A13" w14:textId="2BB2D655" w:rsidR="00B74F65" w:rsidRDefault="00A34363" w:rsidP="008C69B2">
      <w:pPr>
        <w:pStyle w:val="PlainText"/>
        <w:spacing w:after="80" w:line="280" w:lineRule="exact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</w:t>
      </w:r>
      <w:r w:rsidRPr="00BF1FBB">
        <w:rPr>
          <w:rFonts w:ascii="Times New Roman" w:hAnsi="Times New Roman"/>
          <w:b/>
          <w:sz w:val="24"/>
        </w:rPr>
        <w:t>Be sure you download references from the web into a suitable repository (your choice)</w:t>
      </w:r>
      <w:r>
        <w:rPr>
          <w:rFonts w:ascii="Times New Roman" w:hAnsi="Times New Roman"/>
          <w:sz w:val="24"/>
        </w:rPr>
        <w:t>. Then paste into the references in the paper. This minimizes the chance of introducing typos.</w:t>
      </w:r>
      <w:r w:rsidR="00EC5095">
        <w:rPr>
          <w:rFonts w:ascii="Times New Roman" w:hAnsi="Times New Roman"/>
          <w:sz w:val="24"/>
        </w:rPr>
        <w:t xml:space="preserve"> Take the time to get references into ACS format, or the specific format for another journal</w:t>
      </w:r>
      <w:r w:rsidR="00A10CA1">
        <w:rPr>
          <w:rFonts w:ascii="Times New Roman" w:hAnsi="Times New Roman"/>
          <w:sz w:val="24"/>
        </w:rPr>
        <w:t>.</w:t>
      </w:r>
    </w:p>
    <w:p w14:paraId="054409FF" w14:textId="7BEA5895" w:rsidR="00561DB6" w:rsidRPr="00211380" w:rsidRDefault="00B74F65" w:rsidP="008C69B2">
      <w:pPr>
        <w:pStyle w:val="PlainText"/>
        <w:spacing w:after="80" w:line="280" w:lineRule="exact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14. </w:t>
      </w:r>
      <w:r w:rsidR="008A2948">
        <w:rPr>
          <w:rFonts w:ascii="Times New Roman" w:hAnsi="Times New Roman"/>
          <w:sz w:val="24"/>
        </w:rPr>
        <w:t>Superscript r</w:t>
      </w:r>
      <w:r>
        <w:rPr>
          <w:rFonts w:ascii="Times New Roman" w:hAnsi="Times New Roman"/>
          <w:sz w:val="24"/>
        </w:rPr>
        <w:t>eference number(s) appear after commas or periods, not before, as in “end of sentence.</w:t>
      </w:r>
      <w:r w:rsidR="008A2948" w:rsidRPr="008A2948">
        <w:rPr>
          <w:rFonts w:ascii="Times New Roman" w:hAnsi="Times New Roman"/>
          <w:sz w:val="24"/>
          <w:vertAlign w:val="superscript"/>
        </w:rPr>
        <w:t>23</w:t>
      </w:r>
      <w:r w:rsidR="008A2948">
        <w:rPr>
          <w:rFonts w:ascii="Times New Roman" w:hAnsi="Times New Roman"/>
          <w:sz w:val="24"/>
        </w:rPr>
        <w:t>” not “end of sentence</w:t>
      </w:r>
      <w:r w:rsidR="008A2948" w:rsidRPr="008A2948">
        <w:rPr>
          <w:rFonts w:ascii="Times New Roman" w:hAnsi="Times New Roman"/>
          <w:sz w:val="24"/>
          <w:vertAlign w:val="superscript"/>
        </w:rPr>
        <w:t>23</w:t>
      </w:r>
      <w:r>
        <w:rPr>
          <w:rFonts w:ascii="Times New Roman" w:hAnsi="Times New Roman"/>
          <w:sz w:val="24"/>
        </w:rPr>
        <w:t>.”</w:t>
      </w:r>
    </w:p>
    <w:p w14:paraId="1CFB8E3E" w14:textId="6C002176" w:rsidR="00BF1FBB" w:rsidRDefault="00561DB6" w:rsidP="008C69B2">
      <w:pPr>
        <w:pStyle w:val="PlainText"/>
        <w:spacing w:after="80" w:line="280" w:lineRule="exact"/>
        <w:ind w:left="360" w:hanging="360"/>
        <w:jc w:val="both"/>
        <w:rPr>
          <w:rFonts w:ascii="Times New Roman" w:hAnsi="Times New Roman"/>
          <w:sz w:val="24"/>
        </w:rPr>
      </w:pPr>
      <w:r w:rsidRPr="00211380">
        <w:rPr>
          <w:rFonts w:ascii="Times New Roman" w:hAnsi="Times New Roman"/>
          <w:sz w:val="24"/>
        </w:rPr>
        <w:t>1</w:t>
      </w:r>
      <w:r w:rsidR="00B74F65">
        <w:rPr>
          <w:rFonts w:ascii="Times New Roman" w:hAnsi="Times New Roman"/>
          <w:sz w:val="24"/>
        </w:rPr>
        <w:t>5</w:t>
      </w:r>
      <w:r w:rsidRPr="00211380">
        <w:rPr>
          <w:rFonts w:ascii="Times New Roman" w:hAnsi="Times New Roman"/>
          <w:sz w:val="24"/>
        </w:rPr>
        <w:t xml:space="preserve">. Watch out for special characters. Common problems: There is a "degree" symbol (option zero on the Mac); </w:t>
      </w:r>
      <w:r w:rsidR="008A2948">
        <w:rPr>
          <w:rFonts w:ascii="Times New Roman" w:hAnsi="Times New Roman"/>
          <w:sz w:val="24"/>
        </w:rPr>
        <w:t>d</w:t>
      </w:r>
      <w:r w:rsidRPr="00211380">
        <w:rPr>
          <w:rFonts w:ascii="Times New Roman" w:hAnsi="Times New Roman"/>
          <w:sz w:val="24"/>
        </w:rPr>
        <w:t xml:space="preserve">on't use superscript o, or anything else. There is a "multiply" symbol; don't use x or *. There is an </w:t>
      </w:r>
      <w:r w:rsidR="00BF1FBB">
        <w:rPr>
          <w:rFonts w:ascii="Times New Roman" w:hAnsi="Times New Roman"/>
          <w:sz w:val="24"/>
        </w:rPr>
        <w:t>a</w:t>
      </w:r>
      <w:r w:rsidRPr="00211380">
        <w:rPr>
          <w:rFonts w:ascii="Times New Roman" w:hAnsi="Times New Roman"/>
          <w:sz w:val="24"/>
        </w:rPr>
        <w:t xml:space="preserve">ngstrom symbol Å (option shift A on Mac). </w:t>
      </w:r>
    </w:p>
    <w:p w14:paraId="1E402CDE" w14:textId="74199438" w:rsidR="00561DB6" w:rsidRPr="00211380" w:rsidRDefault="00BF1FBB" w:rsidP="008C69B2">
      <w:pPr>
        <w:pStyle w:val="PlainText"/>
        <w:spacing w:after="80" w:line="280" w:lineRule="exact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16. </w:t>
      </w:r>
      <w:r w:rsidR="00561DB6" w:rsidRPr="00211380">
        <w:rPr>
          <w:rFonts w:ascii="Times New Roman" w:hAnsi="Times New Roman"/>
          <w:sz w:val="24"/>
        </w:rPr>
        <w:t xml:space="preserve">Use </w:t>
      </w:r>
      <w:r>
        <w:rPr>
          <w:rFonts w:ascii="Times New Roman" w:hAnsi="Times New Roman"/>
          <w:sz w:val="24"/>
        </w:rPr>
        <w:t xml:space="preserve">an </w:t>
      </w:r>
      <w:proofErr w:type="spellStart"/>
      <w:r>
        <w:rPr>
          <w:rFonts w:ascii="Times New Roman" w:hAnsi="Times New Roman"/>
          <w:sz w:val="24"/>
        </w:rPr>
        <w:t>en</w:t>
      </w:r>
      <w:proofErr w:type="spellEnd"/>
      <w:r>
        <w:rPr>
          <w:rFonts w:ascii="Times New Roman" w:hAnsi="Times New Roman"/>
          <w:sz w:val="24"/>
        </w:rPr>
        <w:t>-</w:t>
      </w:r>
      <w:r w:rsidR="00561DB6" w:rsidRPr="00211380">
        <w:rPr>
          <w:rFonts w:ascii="Times New Roman" w:hAnsi="Times New Roman"/>
          <w:sz w:val="24"/>
        </w:rPr>
        <w:t>dash "</w:t>
      </w:r>
      <w:r w:rsidR="00561DB6">
        <w:rPr>
          <w:rFonts w:ascii="Times New Roman" w:hAnsi="Times New Roman"/>
          <w:sz w:val="24"/>
        </w:rPr>
        <w:t>–</w:t>
      </w:r>
      <w:r w:rsidR="00561DB6" w:rsidRPr="00211380">
        <w:rPr>
          <w:rFonts w:ascii="Times New Roman" w:hAnsi="Times New Roman"/>
          <w:sz w:val="24"/>
        </w:rPr>
        <w:t>" (option hyphen on Mac) not hyphen "-"</w:t>
      </w:r>
      <w:r>
        <w:rPr>
          <w:rFonts w:ascii="Times New Roman" w:hAnsi="Times New Roman"/>
          <w:sz w:val="24"/>
        </w:rPr>
        <w:t>,</w:t>
      </w:r>
      <w:r w:rsidR="00561DB6" w:rsidRPr="00211380">
        <w:rPr>
          <w:rFonts w:ascii="Times New Roman" w:hAnsi="Times New Roman"/>
          <w:sz w:val="24"/>
        </w:rPr>
        <w:t xml:space="preserve"> as a minus sign, especially in exponents. </w:t>
      </w:r>
      <w:r>
        <w:rPr>
          <w:rFonts w:ascii="Times New Roman" w:hAnsi="Times New Roman"/>
          <w:sz w:val="24"/>
        </w:rPr>
        <w:t xml:space="preserve">Also use it for a range of values: “125 – 100 ºC”. </w:t>
      </w:r>
      <w:r w:rsidR="00561DB6" w:rsidRPr="00211380">
        <w:rPr>
          <w:rFonts w:ascii="Times New Roman" w:hAnsi="Times New Roman"/>
          <w:sz w:val="24"/>
        </w:rPr>
        <w:t>The hyphen is just too short.</w:t>
      </w:r>
      <w:r>
        <w:rPr>
          <w:rFonts w:ascii="Times New Roman" w:hAnsi="Times New Roman"/>
          <w:sz w:val="24"/>
        </w:rPr>
        <w:t xml:space="preserve"> There is a longer </w:t>
      </w:r>
      <w:proofErr w:type="spellStart"/>
      <w:r>
        <w:rPr>
          <w:rFonts w:ascii="Times New Roman" w:hAnsi="Times New Roman"/>
          <w:sz w:val="24"/>
        </w:rPr>
        <w:t>em</w:t>
      </w:r>
      <w:proofErr w:type="spellEnd"/>
      <w:r>
        <w:rPr>
          <w:rFonts w:ascii="Times New Roman" w:hAnsi="Times New Roman"/>
          <w:sz w:val="24"/>
        </w:rPr>
        <w:t>-dash, “—", but you shouldn’t need that much, if at all. (shift option hyphen on Mac)</w:t>
      </w:r>
    </w:p>
    <w:p w14:paraId="1F060117" w14:textId="11345175" w:rsidR="00EC5095" w:rsidRDefault="00561DB6" w:rsidP="008C69B2">
      <w:pPr>
        <w:pStyle w:val="PlainText"/>
        <w:spacing w:after="80" w:line="280" w:lineRule="exact"/>
        <w:ind w:left="360" w:hanging="360"/>
        <w:jc w:val="both"/>
        <w:rPr>
          <w:rFonts w:ascii="Times New Roman" w:hAnsi="Times New Roman"/>
          <w:sz w:val="24"/>
        </w:rPr>
      </w:pPr>
      <w:r w:rsidRPr="00211380">
        <w:rPr>
          <w:rFonts w:ascii="Times New Roman" w:hAnsi="Times New Roman"/>
          <w:sz w:val="24"/>
        </w:rPr>
        <w:t>1</w:t>
      </w:r>
      <w:r w:rsidR="00BF1FBB">
        <w:rPr>
          <w:rFonts w:ascii="Times New Roman" w:hAnsi="Times New Roman"/>
          <w:sz w:val="24"/>
        </w:rPr>
        <w:t>7</w:t>
      </w:r>
      <w:r w:rsidRPr="00211380">
        <w:rPr>
          <w:rFonts w:ascii="Times New Roman" w:hAnsi="Times New Roman"/>
          <w:sz w:val="24"/>
        </w:rPr>
        <w:t>. Units should be separated from the number by a space (10 Hz not 10Hz), except %.</w:t>
      </w:r>
    </w:p>
    <w:p w14:paraId="44648AEC" w14:textId="059676EA" w:rsidR="00EC5095" w:rsidRPr="00211380" w:rsidRDefault="00EC5095" w:rsidP="008C69B2">
      <w:pPr>
        <w:pStyle w:val="PlainText"/>
        <w:spacing w:after="80" w:line="280" w:lineRule="exact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</w:t>
      </w:r>
      <w:r w:rsidR="00BF1FBB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. “Figure 3”, “Scheme 2”, “Table 4” should all be capitalized </w:t>
      </w:r>
      <w:r w:rsidR="008630CF">
        <w:rPr>
          <w:rFonts w:ascii="Times New Roman" w:hAnsi="Times New Roman"/>
          <w:sz w:val="24"/>
        </w:rPr>
        <w:t>when referred to in the text. However, “in the figure”, “in the following table…” are not capitalized.</w:t>
      </w:r>
      <w:r w:rsidR="00E74B1A">
        <w:rPr>
          <w:rFonts w:ascii="Times New Roman" w:hAnsi="Times New Roman"/>
          <w:sz w:val="24"/>
        </w:rPr>
        <w:t xml:space="preserve"> </w:t>
      </w:r>
      <w:r w:rsidR="00E74B1A" w:rsidRPr="00BF1FBB">
        <w:rPr>
          <w:rFonts w:ascii="Times New Roman" w:hAnsi="Times New Roman"/>
          <w:b/>
          <w:sz w:val="24"/>
        </w:rPr>
        <w:t>Do not link text such as “Figure 3” to the figure itself</w:t>
      </w:r>
      <w:r w:rsidR="00E74B1A">
        <w:rPr>
          <w:rFonts w:ascii="Times New Roman" w:hAnsi="Times New Roman"/>
          <w:sz w:val="24"/>
        </w:rPr>
        <w:t>.</w:t>
      </w:r>
    </w:p>
    <w:p w14:paraId="60326915" w14:textId="245143E4" w:rsidR="00561DB6" w:rsidRDefault="00CD7045" w:rsidP="008C69B2">
      <w:pPr>
        <w:spacing w:after="80" w:line="280" w:lineRule="exact"/>
        <w:ind w:left="360" w:hanging="360"/>
        <w:jc w:val="both"/>
        <w:rPr>
          <w:szCs w:val="21"/>
        </w:rPr>
      </w:pPr>
      <w:r>
        <w:rPr>
          <w:szCs w:val="21"/>
        </w:rPr>
        <w:t>1</w:t>
      </w:r>
      <w:r w:rsidR="00BF1FBB">
        <w:rPr>
          <w:szCs w:val="21"/>
        </w:rPr>
        <w:t>9</w:t>
      </w:r>
      <w:r>
        <w:rPr>
          <w:szCs w:val="21"/>
        </w:rPr>
        <w:t>.</w:t>
      </w:r>
      <w:r>
        <w:rPr>
          <w:szCs w:val="21"/>
        </w:rPr>
        <w:tab/>
        <w:t>Don’t forget</w:t>
      </w:r>
      <w:r w:rsidR="00BF1FBB">
        <w:rPr>
          <w:szCs w:val="21"/>
        </w:rPr>
        <w:t xml:space="preserve"> to insert</w:t>
      </w:r>
      <w:r>
        <w:rPr>
          <w:szCs w:val="21"/>
        </w:rPr>
        <w:t xml:space="preserve"> page numbers</w:t>
      </w:r>
      <w:r w:rsidR="00BF1FBB">
        <w:rPr>
          <w:szCs w:val="21"/>
        </w:rPr>
        <w:t>; often not needed on first page</w:t>
      </w:r>
      <w:r>
        <w:rPr>
          <w:szCs w:val="21"/>
        </w:rPr>
        <w:t>.</w:t>
      </w:r>
    </w:p>
    <w:p w14:paraId="1C5CEEA6" w14:textId="2939F38B" w:rsidR="00A10CA1" w:rsidRDefault="00BF1FBB" w:rsidP="008C69B2">
      <w:pPr>
        <w:spacing w:after="80" w:line="280" w:lineRule="exact"/>
        <w:ind w:left="360" w:hanging="360"/>
        <w:jc w:val="both"/>
      </w:pPr>
      <w:r>
        <w:t>20</w:t>
      </w:r>
      <w:r w:rsidR="00A10CA1">
        <w:t xml:space="preserve">. </w:t>
      </w:r>
      <w:r w:rsidR="00A10CA1" w:rsidRPr="00BF1FBB">
        <w:rPr>
          <w:b/>
        </w:rPr>
        <w:t xml:space="preserve">Do not use </w:t>
      </w:r>
      <w:proofErr w:type="spellStart"/>
      <w:r w:rsidR="00A10CA1" w:rsidRPr="00BF1FBB">
        <w:rPr>
          <w:b/>
        </w:rPr>
        <w:t>LaTex</w:t>
      </w:r>
      <w:proofErr w:type="spellEnd"/>
      <w:r w:rsidR="00A10CA1" w:rsidRPr="00BF1FBB">
        <w:rPr>
          <w:b/>
        </w:rPr>
        <w:t>, or any variant thereof</w:t>
      </w:r>
      <w:r w:rsidRPr="00BF1FBB">
        <w:rPr>
          <w:b/>
        </w:rPr>
        <w:t>, without prior permission</w:t>
      </w:r>
      <w:r>
        <w:t>.</w:t>
      </w:r>
    </w:p>
    <w:p w14:paraId="2F40EDB2" w14:textId="68EB831A" w:rsidR="008C69B2" w:rsidRDefault="008C69B2" w:rsidP="008C69B2">
      <w:pPr>
        <w:spacing w:after="80" w:line="280" w:lineRule="exact"/>
        <w:ind w:left="360" w:hanging="360"/>
        <w:jc w:val="both"/>
      </w:pPr>
    </w:p>
    <w:p w14:paraId="18BC6446" w14:textId="1915B5AF" w:rsidR="008C69B2" w:rsidRDefault="008C69B2" w:rsidP="008C69B2">
      <w:pPr>
        <w:autoSpaceDE w:val="0"/>
        <w:autoSpaceDN w:val="0"/>
        <w:adjustRightInd w:val="0"/>
        <w:jc w:val="both"/>
      </w:pPr>
      <w:r w:rsidRPr="00BA6224">
        <w:rPr>
          <w:b/>
          <w:bCs/>
        </w:rPr>
        <w:t>Acknowledgement:</w:t>
      </w:r>
      <w:r>
        <w:t xml:space="preserve"> We thank </w:t>
      </w:r>
      <w:r>
        <w:t>Lodge</w:t>
      </w:r>
      <w:r>
        <w:t xml:space="preserve"> group for </w:t>
      </w:r>
      <w:r>
        <w:t>their manuscript formatting SOP. P</w:t>
      </w:r>
      <w:r>
        <w:t>art of the regulations are from their SOP.</w:t>
      </w:r>
    </w:p>
    <w:p w14:paraId="2E117A8D" w14:textId="77777777" w:rsidR="008C69B2" w:rsidRPr="00211380" w:rsidRDefault="008C69B2" w:rsidP="008C69B2">
      <w:pPr>
        <w:spacing w:after="80" w:line="280" w:lineRule="exact"/>
        <w:ind w:left="360" w:hanging="360"/>
        <w:jc w:val="both"/>
      </w:pPr>
    </w:p>
    <w:sectPr w:rsidR="008C69B2" w:rsidRPr="00211380" w:rsidSect="00A10CA1">
      <w:headerReference w:type="default" r:id="rId6"/>
      <w:pgSz w:w="12240" w:h="15840"/>
      <w:pgMar w:top="1152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B0548" w14:textId="77777777" w:rsidR="00F469A5" w:rsidRDefault="00F469A5" w:rsidP="00CD7045">
      <w:r>
        <w:separator/>
      </w:r>
    </w:p>
  </w:endnote>
  <w:endnote w:type="continuationSeparator" w:id="0">
    <w:p w14:paraId="08C6DF95" w14:textId="77777777" w:rsidR="00F469A5" w:rsidRDefault="00F469A5" w:rsidP="00CD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F533B" w14:textId="77777777" w:rsidR="00F469A5" w:rsidRDefault="00F469A5" w:rsidP="00CD7045">
      <w:r>
        <w:separator/>
      </w:r>
    </w:p>
  </w:footnote>
  <w:footnote w:type="continuationSeparator" w:id="0">
    <w:p w14:paraId="74C419EC" w14:textId="77777777" w:rsidR="00F469A5" w:rsidRDefault="00F469A5" w:rsidP="00CD7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05E9A" w14:textId="5675E484" w:rsidR="00CD7045" w:rsidRPr="00CD7045" w:rsidRDefault="00A55B06">
    <w:pPr>
      <w:pStyle w:val="Header"/>
      <w:rPr>
        <w:i/>
      </w:rPr>
    </w:pPr>
    <w:r>
      <w:rPr>
        <w:i/>
      </w:rPr>
      <w:t>Jin</w:t>
    </w:r>
    <w:r w:rsidR="00CD7045" w:rsidRPr="00CD7045">
      <w:rPr>
        <w:i/>
      </w:rPr>
      <w:t xml:space="preserve"> Group Manuscript Formatting</w:t>
    </w:r>
    <w:r w:rsidR="00CD7045" w:rsidRPr="00CD7045">
      <w:rPr>
        <w:i/>
      </w:rPr>
      <w:tab/>
    </w:r>
    <w:proofErr w:type="gramStart"/>
    <w:r w:rsidR="00CD7045" w:rsidRPr="00CD7045">
      <w:rPr>
        <w:i/>
      </w:rPr>
      <w:tab/>
    </w:r>
    <w:r>
      <w:rPr>
        <w:i/>
      </w:rPr>
      <w:t xml:space="preserve">  </w:t>
    </w:r>
    <w:r w:rsidR="00CD7045" w:rsidRPr="00CD7045">
      <w:rPr>
        <w:i/>
      </w:rPr>
      <w:t>Version</w:t>
    </w:r>
    <w:proofErr w:type="gramEnd"/>
    <w:r w:rsidR="00CD7045" w:rsidRPr="00CD7045">
      <w:rPr>
        <w:i/>
      </w:rPr>
      <w:t xml:space="preserve"> of </w:t>
    </w:r>
    <w:r w:rsidR="00CD7045" w:rsidRPr="00CD7045">
      <w:rPr>
        <w:i/>
      </w:rPr>
      <w:fldChar w:fldCharType="begin"/>
    </w:r>
    <w:r w:rsidR="00CD7045" w:rsidRPr="00CD7045">
      <w:rPr>
        <w:i/>
      </w:rPr>
      <w:instrText xml:space="preserve"> TIME \@ "M/d/yy" </w:instrText>
    </w:r>
    <w:r w:rsidR="00CD7045" w:rsidRPr="00CD7045">
      <w:rPr>
        <w:i/>
      </w:rPr>
      <w:fldChar w:fldCharType="separate"/>
    </w:r>
    <w:r>
      <w:rPr>
        <w:i/>
        <w:noProof/>
      </w:rPr>
      <w:t>5/23/20</w:t>
    </w:r>
    <w:r w:rsidR="00CD7045" w:rsidRPr="00CD7045">
      <w:rPr>
        <w:i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380"/>
    <w:rsid w:val="00065529"/>
    <w:rsid w:val="00075947"/>
    <w:rsid w:val="00211380"/>
    <w:rsid w:val="00221D6A"/>
    <w:rsid w:val="00445B8B"/>
    <w:rsid w:val="00483315"/>
    <w:rsid w:val="004E4A0E"/>
    <w:rsid w:val="00513AF5"/>
    <w:rsid w:val="00561DB6"/>
    <w:rsid w:val="005D12ED"/>
    <w:rsid w:val="00601AFD"/>
    <w:rsid w:val="0075443D"/>
    <w:rsid w:val="008630CF"/>
    <w:rsid w:val="008A2948"/>
    <w:rsid w:val="008C69B2"/>
    <w:rsid w:val="008F6F7A"/>
    <w:rsid w:val="009658B9"/>
    <w:rsid w:val="00A10CA1"/>
    <w:rsid w:val="00A34363"/>
    <w:rsid w:val="00A55B06"/>
    <w:rsid w:val="00B74F65"/>
    <w:rsid w:val="00BF1FBB"/>
    <w:rsid w:val="00C8363C"/>
    <w:rsid w:val="00CD7045"/>
    <w:rsid w:val="00CE23FC"/>
    <w:rsid w:val="00CF4C59"/>
    <w:rsid w:val="00D0361A"/>
    <w:rsid w:val="00E402BF"/>
    <w:rsid w:val="00E6406A"/>
    <w:rsid w:val="00E74B1A"/>
    <w:rsid w:val="00EC5095"/>
    <w:rsid w:val="00F435D4"/>
    <w:rsid w:val="00F469A5"/>
    <w:rsid w:val="00FD42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B08A28"/>
  <w14:defaultImageDpi w14:val="300"/>
  <w15:docId w15:val="{C888C065-6617-844D-A784-FFBAF3A4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1D1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3889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211380"/>
    <w:rPr>
      <w:rFonts w:ascii="Courier" w:hAnsi="Courier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11380"/>
    <w:rPr>
      <w:rFonts w:ascii="Courier" w:hAnsi="Courier"/>
      <w:sz w:val="21"/>
      <w:szCs w:val="21"/>
    </w:rPr>
  </w:style>
  <w:style w:type="paragraph" w:styleId="Header">
    <w:name w:val="header"/>
    <w:basedOn w:val="Normal"/>
    <w:link w:val="HeaderChar"/>
    <w:rsid w:val="00CD704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D704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CD70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D704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Lodge</dc:creator>
  <cp:keywords/>
  <cp:lastModifiedBy>Kailong Jin</cp:lastModifiedBy>
  <cp:revision>3</cp:revision>
  <dcterms:created xsi:type="dcterms:W3CDTF">2020-05-23T23:14:00Z</dcterms:created>
  <dcterms:modified xsi:type="dcterms:W3CDTF">2020-05-23T23:15:00Z</dcterms:modified>
</cp:coreProperties>
</file>